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9D1969">
        <w:rPr>
          <w:b/>
        </w:rPr>
        <w:t>паспортизации и инвентаризации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Pr="009250E0" w:rsidRDefault="008F3AB9" w:rsidP="008F3AB9">
      <w:pPr>
        <w:ind w:firstLine="709"/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</w:p>
    <w:p w:rsidR="008F3AB9" w:rsidRPr="009250E0" w:rsidRDefault="008F3AB9" w:rsidP="008F3AB9"/>
    <w:tbl>
      <w:tblPr>
        <w:tblW w:w="14036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3402"/>
        <w:gridCol w:w="850"/>
        <w:gridCol w:w="567"/>
        <w:gridCol w:w="567"/>
        <w:gridCol w:w="709"/>
        <w:gridCol w:w="425"/>
        <w:gridCol w:w="1134"/>
        <w:gridCol w:w="1418"/>
        <w:gridCol w:w="992"/>
        <w:gridCol w:w="1431"/>
      </w:tblGrid>
      <w:tr w:rsidR="008F3AB9" w:rsidRPr="009250E0" w:rsidTr="00655C32">
        <w:tc>
          <w:tcPr>
            <w:tcW w:w="254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820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8F3AB9" w:rsidRPr="009250E0" w:rsidTr="00655C32">
        <w:tc>
          <w:tcPr>
            <w:tcW w:w="254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AB9" w:rsidRPr="009250E0" w:rsidRDefault="008F3AB9" w:rsidP="00027315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Default="008F3AB9" w:rsidP="00027315">
            <w:pPr>
              <w:jc w:val="center"/>
            </w:pPr>
          </w:p>
          <w:p w:rsidR="00655C32" w:rsidRPr="009250E0" w:rsidRDefault="00655C32" w:rsidP="00655C32">
            <w:pPr>
              <w:ind w:firstLine="176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jc w:val="center"/>
            </w:pPr>
            <w:r w:rsidRPr="009250E0">
              <w:t>…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</w:tr>
      <w:tr w:rsidR="00AA0C33" w:rsidRPr="009250E0" w:rsidTr="00655C32">
        <w:trPr>
          <w:trHeight w:val="3392"/>
        </w:trPr>
        <w:tc>
          <w:tcPr>
            <w:tcW w:w="2541" w:type="dxa"/>
            <w:tcBorders>
              <w:top w:val="double" w:sz="4" w:space="0" w:color="auto"/>
            </w:tcBorders>
          </w:tcPr>
          <w:p w:rsidR="00AA0C33" w:rsidRPr="008F3AB9" w:rsidRDefault="00AA0C33" w:rsidP="009D1969">
            <w:pPr>
              <w:ind w:firstLine="0"/>
            </w:pPr>
            <w:r>
              <w:t xml:space="preserve">Оказание услуг по </w:t>
            </w:r>
            <w:r w:rsidR="009D1969">
              <w:t xml:space="preserve">паспортизации и инвентаризации объектов муниципальной собственности 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A0C33" w:rsidRDefault="009D1969" w:rsidP="00AA0C33">
            <w:pPr>
              <w:ind w:firstLine="0"/>
            </w:pPr>
            <w:r>
              <w:rPr>
                <w:rFonts w:cs="Arial"/>
                <w:bCs/>
              </w:rPr>
              <w:t>К</w:t>
            </w:r>
            <w:r w:rsidRPr="00764100">
              <w:t xml:space="preserve">ачество оказываемых услуг должно соответствовать требованиям </w:t>
            </w:r>
            <w:r>
              <w:t xml:space="preserve">национального стандарта Российской Федерации </w:t>
            </w:r>
            <w:r w:rsidRPr="00764100">
              <w:t>ГОСТ</w:t>
            </w:r>
            <w:r>
              <w:t xml:space="preserve"> Р 1.5-2004, ГОСТ Р 1.4-2004, ГОСТ 3.1130-9</w:t>
            </w:r>
            <w:proofErr w:type="gramStart"/>
            <w:r>
              <w:t xml:space="preserve"> П</w:t>
            </w:r>
            <w:proofErr w:type="gramEnd"/>
            <w:r>
              <w:t>о качеству услуги должны предоставляться в соответствии с требованиями, установленными Постановлением Правительства РФ от 04.12.2000 г. № 921 «О государственном техническом учете и технической инвентаризации в РФ объектов капитального строительства».</w:t>
            </w:r>
          </w:p>
          <w:p w:rsidR="009D1969" w:rsidRPr="009250E0" w:rsidRDefault="009D1969" w:rsidP="00AA0C33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Pr="009250E0" w:rsidRDefault="00AA0C33" w:rsidP="008F3AB9">
            <w:pPr>
              <w:ind w:firstLine="0"/>
            </w:pPr>
            <w:r>
              <w:t>Кв</w:t>
            </w:r>
            <w:proofErr w:type="gramStart"/>
            <w:r>
              <w:t>.</w:t>
            </w:r>
            <w:r w:rsidR="009D1969">
              <w:t>м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126DEB">
            <w:pPr>
              <w:jc w:val="center"/>
            </w:pPr>
            <w:r>
              <w:t>8</w:t>
            </w:r>
            <w:r w:rsidR="00126DEB">
              <w:t>44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CB2814">
            <w:pPr>
              <w:jc w:val="center"/>
            </w:pPr>
            <w:r>
              <w:t>8</w:t>
            </w:r>
            <w:r w:rsidR="009D1969">
              <w:t>50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655C32" w:rsidRPr="009250E0" w:rsidRDefault="00655C32" w:rsidP="00126DEB">
            <w:pPr>
              <w:ind w:firstLine="0"/>
            </w:pPr>
            <w:r>
              <w:t>5</w:t>
            </w:r>
            <w:r w:rsidR="00126DEB">
              <w:t>5,9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AA0C33" w:rsidRPr="009250E0" w:rsidRDefault="00AA0C33" w:rsidP="0002731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AA0C33" w:rsidRPr="009250E0" w:rsidRDefault="009D1969" w:rsidP="008F3AB9">
            <w:pPr>
              <w:ind w:firstLine="0"/>
            </w:pPr>
            <w:r>
              <w:t>50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/>
          <w:p w:rsidR="00AA0C33" w:rsidRPr="009250E0" w:rsidRDefault="009D1969" w:rsidP="008F3AB9">
            <w:r>
              <w:t>50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AA0C33" w:rsidRPr="00655C32" w:rsidRDefault="009F3A98" w:rsidP="008F3AB9">
            <w:pPr>
              <w:ind w:firstLine="0"/>
            </w:pPr>
            <w:r>
              <w:t>96900</w:t>
            </w:r>
          </w:p>
          <w:p w:rsidR="00AA0C33" w:rsidRPr="009250E0" w:rsidRDefault="00AA0C33" w:rsidP="008F3AB9">
            <w:pPr>
              <w:ind w:firstLine="0"/>
            </w:pPr>
          </w:p>
        </w:tc>
        <w:tc>
          <w:tcPr>
            <w:tcW w:w="1431" w:type="dxa"/>
            <w:tcBorders>
              <w:top w:val="double" w:sz="4" w:space="0" w:color="auto"/>
            </w:tcBorders>
          </w:tcPr>
          <w:p w:rsidR="00AA0C33" w:rsidRDefault="00AA0C33" w:rsidP="00027315"/>
          <w:p w:rsidR="00AA0C33" w:rsidRPr="00655C32" w:rsidRDefault="00655C32" w:rsidP="009F3A98">
            <w:pPr>
              <w:ind w:firstLine="0"/>
            </w:pPr>
            <w:r>
              <w:t>4 </w:t>
            </w:r>
            <w:r w:rsidR="009F3A98">
              <w:t>8</w:t>
            </w:r>
            <w:r>
              <w:t>4</w:t>
            </w:r>
            <w:r w:rsidR="009F3A98">
              <w:t>5</w:t>
            </w:r>
            <w:r>
              <w:t xml:space="preserve"> 000</w:t>
            </w:r>
          </w:p>
        </w:tc>
      </w:tr>
      <w:tr w:rsidR="008F3AB9" w:rsidRPr="009250E0" w:rsidTr="00655C32">
        <w:tc>
          <w:tcPr>
            <w:tcW w:w="2541" w:type="dxa"/>
          </w:tcPr>
          <w:p w:rsidR="008F3AB9" w:rsidRDefault="008F3AB9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F3AB9" w:rsidRDefault="008F3AB9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F3AB9" w:rsidRPr="009250E0" w:rsidRDefault="008F3AB9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402" w:type="dxa"/>
          </w:tcPr>
          <w:p w:rsidR="008F3AB9" w:rsidRDefault="008F3AB9" w:rsidP="00027315"/>
          <w:p w:rsidR="008F3AB9" w:rsidRPr="00655C32" w:rsidRDefault="00655C32" w:rsidP="009F3A98">
            <w:r>
              <w:t>4 </w:t>
            </w:r>
            <w:r w:rsidR="009F3A98">
              <w:t>8</w:t>
            </w:r>
            <w:r>
              <w:t>4</w:t>
            </w:r>
            <w:r w:rsidR="009F3A98">
              <w:t>5</w:t>
            </w:r>
            <w:r>
              <w:t xml:space="preserve"> 000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655C32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F3AB9" w:rsidRPr="009F3A98" w:rsidRDefault="009F3A98" w:rsidP="00D41E38">
            <w:r>
              <w:t>21.11.2013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655C32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F3AB9" w:rsidRPr="00FC570C" w:rsidRDefault="009F3A98" w:rsidP="009F3A98">
            <w:pPr>
              <w:ind w:firstLine="0"/>
              <w:rPr>
                <w:lang w:val="en-US"/>
              </w:rPr>
            </w:pPr>
            <w:r>
              <w:t>До 30.06.2014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</w:tbl>
    <w:p w:rsidR="008F3AB9" w:rsidRPr="009250E0" w:rsidRDefault="008F3AB9" w:rsidP="008F3AB9"/>
    <w:p w:rsidR="00AA0C33" w:rsidRDefault="00AA0C33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ФГУП «</w:t>
            </w:r>
            <w:proofErr w:type="spellStart"/>
            <w:r>
              <w:t>Ростехинвентаризация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D41E38" w:rsidRDefault="00CB2814" w:rsidP="009F3A98">
            <w:pPr>
              <w:ind w:firstLine="0"/>
            </w:pPr>
            <w:r>
              <w:t>8(34675)</w:t>
            </w:r>
            <w:r w:rsidR="009D1969">
              <w:t>70337</w:t>
            </w:r>
            <w:r>
              <w:t xml:space="preserve"> </w:t>
            </w:r>
            <w:r w:rsidR="00D41E38">
              <w:t xml:space="preserve">Зарецкая Г.В., письмо от </w:t>
            </w:r>
            <w:r w:rsidR="009F3A98">
              <w:t>18</w:t>
            </w:r>
            <w:r w:rsidR="00D41E38">
              <w:t>.</w:t>
            </w:r>
            <w:r w:rsidR="009F3A98">
              <w:t>1</w:t>
            </w:r>
            <w:r w:rsidR="00D41E38">
              <w:t>1.13</w:t>
            </w:r>
            <w:r w:rsidR="009F3A98">
              <w:t xml:space="preserve"> № 370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2.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ООО «ЦЛС «</w:t>
            </w:r>
            <w:proofErr w:type="spellStart"/>
            <w:r>
              <w:t>Геоскан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9250E0" w:rsidRDefault="00987009" w:rsidP="00126DEB">
            <w:pPr>
              <w:ind w:firstLine="0"/>
            </w:pPr>
            <w:r>
              <w:t>8 (34675)</w:t>
            </w:r>
            <w:r w:rsidR="009D1969">
              <w:t>26292</w:t>
            </w:r>
            <w:r>
              <w:t xml:space="preserve"> </w:t>
            </w:r>
            <w:proofErr w:type="spellStart"/>
            <w:r w:rsidR="009D1969">
              <w:t>Микушин</w:t>
            </w:r>
            <w:proofErr w:type="spellEnd"/>
            <w:r w:rsidR="009D1969">
              <w:t xml:space="preserve"> В.Г.</w:t>
            </w:r>
            <w:r w:rsidR="00D41E38">
              <w:t>, письмо от 21.</w:t>
            </w:r>
            <w:r w:rsidR="00126DEB">
              <w:t>1</w:t>
            </w:r>
            <w:r w:rsidR="00D41E38">
              <w:t xml:space="preserve">1.13 № </w:t>
            </w:r>
            <w:r w:rsidR="00126DEB">
              <w:t>44</w:t>
            </w:r>
            <w:bookmarkStart w:id="0" w:name="_GoBack"/>
            <w:bookmarkEnd w:id="0"/>
          </w:p>
        </w:tc>
      </w:tr>
      <w:tr w:rsidR="00655C32" w:rsidRPr="009250E0" w:rsidTr="00AA0C33">
        <w:tc>
          <w:tcPr>
            <w:tcW w:w="2284" w:type="dxa"/>
          </w:tcPr>
          <w:p w:rsidR="00655C32" w:rsidRPr="009250E0" w:rsidRDefault="00655C32" w:rsidP="00027315">
            <w:r>
              <w:t>3</w:t>
            </w:r>
          </w:p>
        </w:tc>
        <w:tc>
          <w:tcPr>
            <w:tcW w:w="5288" w:type="dxa"/>
          </w:tcPr>
          <w:p w:rsidR="00655C32" w:rsidRDefault="00655C32" w:rsidP="00CB2814">
            <w:pPr>
              <w:ind w:firstLine="0"/>
            </w:pPr>
            <w:r>
              <w:t>ОАО «РСУ»</w:t>
            </w:r>
          </w:p>
        </w:tc>
        <w:tc>
          <w:tcPr>
            <w:tcW w:w="6095" w:type="dxa"/>
          </w:tcPr>
          <w:p w:rsidR="00655C32" w:rsidRDefault="00655C32" w:rsidP="00B1309C">
            <w:pPr>
              <w:ind w:firstLine="0"/>
            </w:pPr>
            <w:r>
              <w:t>8(34675)27341 Яковлев Е.</w:t>
            </w:r>
            <w:r w:rsidR="00D41E38">
              <w:t>, письмо от 2</w:t>
            </w:r>
            <w:r w:rsidR="00B1309C">
              <w:t>0</w:t>
            </w:r>
            <w:r w:rsidR="00D41E38">
              <w:t>.</w:t>
            </w:r>
            <w:r w:rsidR="00B1309C">
              <w:t>1</w:t>
            </w:r>
            <w:r w:rsidR="00D41E38">
              <w:t xml:space="preserve">1.13 № </w:t>
            </w:r>
            <w:r w:rsidR="00B1309C">
              <w:t>1110</w:t>
            </w:r>
          </w:p>
        </w:tc>
      </w:tr>
    </w:tbl>
    <w:p w:rsidR="00AA0C33" w:rsidRDefault="00AA0C33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r>
        <w:rPr>
          <w:lang w:val="en-US"/>
        </w:rPr>
        <w:t xml:space="preserve">   </w:t>
      </w:r>
      <w:r>
        <w:t xml:space="preserve">Директор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С.Д. </w:t>
      </w:r>
      <w:proofErr w:type="spellStart"/>
      <w:r>
        <w:t>Голин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</w:t>
      </w:r>
      <w:r w:rsidR="00FC570C">
        <w:rPr>
          <w:sz w:val="20"/>
          <w:szCs w:val="20"/>
        </w:rPr>
        <w:t>Кр</w:t>
      </w:r>
      <w:r w:rsidRPr="00097FF5">
        <w:rPr>
          <w:sz w:val="20"/>
          <w:szCs w:val="20"/>
        </w:rPr>
        <w:t>аев</w:t>
      </w:r>
      <w:r w:rsidR="00FC570C">
        <w:rPr>
          <w:sz w:val="20"/>
          <w:szCs w:val="20"/>
        </w:rPr>
        <w:t>а</w:t>
      </w:r>
      <w:r w:rsidRPr="00097FF5">
        <w:rPr>
          <w:sz w:val="20"/>
          <w:szCs w:val="20"/>
        </w:rPr>
        <w:t xml:space="preserve"> </w:t>
      </w:r>
      <w:r w:rsidR="00FC570C">
        <w:rPr>
          <w:sz w:val="20"/>
          <w:szCs w:val="20"/>
        </w:rPr>
        <w:t>С</w:t>
      </w:r>
      <w:r w:rsidRPr="00097FF5">
        <w:rPr>
          <w:sz w:val="20"/>
          <w:szCs w:val="20"/>
        </w:rPr>
        <w:t>.</w:t>
      </w:r>
      <w:r w:rsidR="00FC570C">
        <w:rPr>
          <w:sz w:val="20"/>
          <w:szCs w:val="20"/>
        </w:rPr>
        <w:t>В</w:t>
      </w:r>
      <w:r w:rsidRPr="00097FF5">
        <w:rPr>
          <w:sz w:val="20"/>
          <w:szCs w:val="20"/>
        </w:rPr>
        <w:t>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97FF5"/>
    <w:rsid w:val="000D7F71"/>
    <w:rsid w:val="00126DEB"/>
    <w:rsid w:val="0017519A"/>
    <w:rsid w:val="0025185F"/>
    <w:rsid w:val="00307885"/>
    <w:rsid w:val="004703BB"/>
    <w:rsid w:val="004739D0"/>
    <w:rsid w:val="00655C32"/>
    <w:rsid w:val="007A0AC1"/>
    <w:rsid w:val="0089229F"/>
    <w:rsid w:val="008F3AB9"/>
    <w:rsid w:val="00987009"/>
    <w:rsid w:val="009C2D36"/>
    <w:rsid w:val="009D1969"/>
    <w:rsid w:val="009F3A98"/>
    <w:rsid w:val="00AA0C33"/>
    <w:rsid w:val="00B02805"/>
    <w:rsid w:val="00B1309C"/>
    <w:rsid w:val="00CB2814"/>
    <w:rsid w:val="00D41E38"/>
    <w:rsid w:val="00D43C7C"/>
    <w:rsid w:val="00DF6388"/>
    <w:rsid w:val="00F674AE"/>
    <w:rsid w:val="00F75A7F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76C6-F0C6-4316-BC95-B5DDB27D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18</cp:revision>
  <cp:lastPrinted>2013-11-21T05:04:00Z</cp:lastPrinted>
  <dcterms:created xsi:type="dcterms:W3CDTF">2010-01-15T11:04:00Z</dcterms:created>
  <dcterms:modified xsi:type="dcterms:W3CDTF">2013-11-21T05:04:00Z</dcterms:modified>
</cp:coreProperties>
</file>